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Pr="00A904CB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F9278C" w:rsidRDefault="00E11D03" w:rsidP="00F9278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четвертого</w:t>
      </w:r>
      <w:r w:rsidR="00F9278C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созыва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D93392">
        <w:rPr>
          <w:rFonts w:ascii="Times New Roman" w:eastAsia="Times New Roman" w:hAnsi="Times New Roman" w:cs="Times New Roman"/>
          <w:sz w:val="28"/>
          <w:szCs w:val="20"/>
        </w:rPr>
        <w:t>14 декабря 2021 года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 w:rsidR="002F24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93392">
        <w:rPr>
          <w:rFonts w:ascii="Times New Roman" w:eastAsia="Times New Roman" w:hAnsi="Times New Roman" w:cs="Times New Roman"/>
          <w:sz w:val="28"/>
          <w:szCs w:val="20"/>
        </w:rPr>
        <w:t>34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5062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6841BD" w:rsidRPr="006841BD">
        <w:rPr>
          <w:rFonts w:ascii="Times New Roman" w:hAnsi="Times New Roman" w:cs="Times New Roman"/>
          <w:b/>
          <w:sz w:val="24"/>
          <w:szCs w:val="24"/>
        </w:rPr>
        <w:t>Об установлении величины порогового значения размера дохода, приходящегося на каждого члена семьи (одиноко проживающего гражданина)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6841BD">
        <w:rPr>
          <w:sz w:val="28"/>
          <w:szCs w:val="28"/>
        </w:rPr>
        <w:t xml:space="preserve"> 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8C" w:rsidRPr="00E7088C" w:rsidRDefault="00F9278C" w:rsidP="00F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F9506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27.10.2014 г. № 153 «</w:t>
      </w:r>
      <w:r w:rsidR="00F95062" w:rsidRPr="00F95062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F95062" w:rsidRPr="00F950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3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 xml:space="preserve">16902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ей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>26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>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 xml:space="preserve">869 806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CC5C0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C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5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C5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порогового значения размера дохода, приходящегося на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F9278C" w:rsidRPr="00E7088C" w:rsidRDefault="00F9278C" w:rsidP="00C153D1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</w:t>
      </w:r>
      <w:r w:rsidR="00C1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3D1">
        <w:rPr>
          <w:rFonts w:ascii="Times New Roman" w:hAnsi="Times New Roman" w:cs="Times New Roman"/>
          <w:sz w:val="28"/>
          <w:szCs w:val="28"/>
        </w:rPr>
        <w:t>(обнародования)</w:t>
      </w:r>
      <w:r w:rsidR="00C153D1"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="00C153D1"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C153D1"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53D1">
        <w:rPr>
          <w:rFonts w:ascii="Times New Roman" w:hAnsi="Times New Roman" w:cs="Times New Roman"/>
          <w:sz w:val="28"/>
          <w:szCs w:val="28"/>
        </w:rPr>
        <w:t xml:space="preserve"> 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9278C" w:rsidRPr="00EA1429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3392">
        <w:rPr>
          <w:rFonts w:ascii="Times New Roman" w:eastAsia="Times New Roman" w:hAnsi="Times New Roman" w:cs="Times New Roman"/>
          <w:sz w:val="28"/>
          <w:szCs w:val="28"/>
        </w:rPr>
        <w:t>14ю12.2021 г.</w:t>
      </w:r>
      <w:r w:rsidR="00461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9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392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5B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D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5B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D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96D25">
        <w:rPr>
          <w:rFonts w:ascii="Times New Roman" w:eastAsia="Times New Roman" w:hAnsi="Times New Roman" w:cs="Times New Roman"/>
          <w:sz w:val="28"/>
          <w:szCs w:val="28"/>
        </w:rPr>
        <w:t>699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О показателях средней  рыночной стоимости одного квадратного метра общей площади жилого</w:t>
      </w:r>
      <w:r w:rsidR="00C26DB0" w:rsidRPr="00C2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помещения по субъектам Российской Федерации на I</w:t>
      </w:r>
      <w:r w:rsidR="00C26D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26DB0" w:rsidRPr="006F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 w:rsidR="00235B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D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DB0" w:rsidRPr="009D619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(</w:t>
      </w:r>
      <w:r w:rsidR="00996D25">
        <w:rPr>
          <w:rFonts w:ascii="Times New Roman" w:eastAsia="Times New Roman" w:hAnsi="Times New Roman" w:cs="Times New Roman"/>
          <w:sz w:val="28"/>
          <w:szCs w:val="20"/>
        </w:rPr>
        <w:t>62129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996D25">
        <w:rPr>
          <w:rFonts w:ascii="Times New Roman" w:eastAsia="Times New Roman" w:hAnsi="Times New Roman" w:cs="Times New Roman"/>
          <w:sz w:val="28"/>
          <w:szCs w:val="20"/>
        </w:rPr>
        <w:t>62129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996D25">
        <w:rPr>
          <w:rFonts w:ascii="Times New Roman" w:eastAsia="Times New Roman" w:hAnsi="Times New Roman" w:cs="Times New Roman"/>
          <w:sz w:val="28"/>
          <w:szCs w:val="20"/>
        </w:rPr>
        <w:t>869806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ей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996D25"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0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2</w:t>
      </w:r>
      <w:r w:rsidR="00996D25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996D25">
        <w:rPr>
          <w:rFonts w:ascii="Times New Roman" w:eastAsia="Times New Roman" w:hAnsi="Times New Roman" w:cs="Times New Roman"/>
          <w:sz w:val="28"/>
          <w:szCs w:val="20"/>
        </w:rPr>
        <w:t>590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на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2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2 год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в расчете на душу населения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12070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869806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12070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16902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26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копе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A4A28" w:rsidRDefault="004A4A28"/>
    <w:sectPr w:rsidR="004A4A28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8C"/>
    <w:rsid w:val="00000E7E"/>
    <w:rsid w:val="00007A1D"/>
    <w:rsid w:val="000630C3"/>
    <w:rsid w:val="000653F7"/>
    <w:rsid w:val="000C1F45"/>
    <w:rsid w:val="0015137A"/>
    <w:rsid w:val="00174805"/>
    <w:rsid w:val="00235B63"/>
    <w:rsid w:val="002D0256"/>
    <w:rsid w:val="002D3B17"/>
    <w:rsid w:val="002F244B"/>
    <w:rsid w:val="00356A5C"/>
    <w:rsid w:val="003A2A5C"/>
    <w:rsid w:val="00417D0E"/>
    <w:rsid w:val="0046128E"/>
    <w:rsid w:val="00492F84"/>
    <w:rsid w:val="004975FC"/>
    <w:rsid w:val="004A4A28"/>
    <w:rsid w:val="004E54F6"/>
    <w:rsid w:val="00512BDB"/>
    <w:rsid w:val="00537EC8"/>
    <w:rsid w:val="00670239"/>
    <w:rsid w:val="006841BD"/>
    <w:rsid w:val="00694FFB"/>
    <w:rsid w:val="0075571A"/>
    <w:rsid w:val="008A6465"/>
    <w:rsid w:val="008F0DC6"/>
    <w:rsid w:val="00921DDB"/>
    <w:rsid w:val="00953DCA"/>
    <w:rsid w:val="00996D25"/>
    <w:rsid w:val="009B5CA6"/>
    <w:rsid w:val="009C0AA8"/>
    <w:rsid w:val="00A87DFA"/>
    <w:rsid w:val="00C153D1"/>
    <w:rsid w:val="00C26DB0"/>
    <w:rsid w:val="00CC5C06"/>
    <w:rsid w:val="00D93392"/>
    <w:rsid w:val="00E11D03"/>
    <w:rsid w:val="00E15AB7"/>
    <w:rsid w:val="00E61F41"/>
    <w:rsid w:val="00EA1429"/>
    <w:rsid w:val="00F9278C"/>
    <w:rsid w:val="00F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33</cp:revision>
  <cp:lastPrinted>2021-12-16T06:35:00Z</cp:lastPrinted>
  <dcterms:created xsi:type="dcterms:W3CDTF">2017-10-19T09:02:00Z</dcterms:created>
  <dcterms:modified xsi:type="dcterms:W3CDTF">2021-12-16T06:36:00Z</dcterms:modified>
</cp:coreProperties>
</file>