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eastAsia="en-US"/>
        </w:rPr>
      </w:pP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725689" w:rsidRPr="005F0DEC" w:rsidRDefault="00725689" w:rsidP="0072568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F0DEC">
        <w:rPr>
          <w:rFonts w:ascii="Times New Roman" w:hAnsi="Times New Roman" w:cs="Times New Roman"/>
          <w:b/>
          <w:szCs w:val="28"/>
        </w:rPr>
        <w:t>СОВЕТ ДЕПУТАТОВ МУНИЦИПАЛЬНОГО ОБРАЗОВАНИЯ</w:t>
      </w:r>
    </w:p>
    <w:p w:rsidR="00725689" w:rsidRPr="005F0DEC" w:rsidRDefault="00725689" w:rsidP="0072568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F0DEC">
        <w:rPr>
          <w:rFonts w:ascii="Times New Roman" w:hAnsi="Times New Roman" w:cs="Times New Roman"/>
          <w:b/>
          <w:szCs w:val="28"/>
        </w:rPr>
        <w:t>СУХОВСКОЕ СЕЛЬСКОЕ ПОСЕЛЕНИЕ</w:t>
      </w:r>
    </w:p>
    <w:p w:rsidR="00725689" w:rsidRPr="005F0DEC" w:rsidRDefault="00725689" w:rsidP="0072568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F0DEC">
        <w:rPr>
          <w:rFonts w:ascii="Times New Roman" w:hAnsi="Times New Roman" w:cs="Times New Roman"/>
          <w:b/>
          <w:szCs w:val="28"/>
        </w:rPr>
        <w:t xml:space="preserve">КИРОВСКОГО МУНИЦИПАЛЬНОГО РАЙОНА </w:t>
      </w:r>
    </w:p>
    <w:p w:rsidR="00725689" w:rsidRPr="005F0DEC" w:rsidRDefault="00725689" w:rsidP="0072568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F0DEC">
        <w:rPr>
          <w:rFonts w:ascii="Times New Roman" w:hAnsi="Times New Roman" w:cs="Times New Roman"/>
          <w:b/>
          <w:szCs w:val="28"/>
        </w:rPr>
        <w:t>ЛЕНИНГРАДСКОЙ ОБЛАСТИ</w:t>
      </w:r>
    </w:p>
    <w:p w:rsidR="00725689" w:rsidRPr="005F0DEC" w:rsidRDefault="00725689" w:rsidP="0072568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четвертого</w:t>
      </w:r>
      <w:r w:rsidRPr="005F0DEC">
        <w:rPr>
          <w:rFonts w:ascii="Times New Roman" w:hAnsi="Times New Roman" w:cs="Times New Roman"/>
          <w:szCs w:val="28"/>
        </w:rPr>
        <w:t xml:space="preserve"> созыва</w:t>
      </w:r>
    </w:p>
    <w:p w:rsidR="00CA5F58" w:rsidRDefault="00CA5F58" w:rsidP="00C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5F58" w:rsidRPr="00CA5F58" w:rsidRDefault="00B032AD" w:rsidP="00CA5F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</w:t>
      </w:r>
      <w:proofErr w:type="gramStart"/>
      <w:r w:rsidR="00CA5F58" w:rsidRPr="00CA5F5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</w:t>
      </w:r>
      <w:proofErr w:type="gramEnd"/>
      <w:r w:rsidR="00CA5F58" w:rsidRPr="00CA5F5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Е Ш Е Н И Е</w:t>
      </w:r>
    </w:p>
    <w:p w:rsidR="00CA5F58" w:rsidRPr="00CA5F58" w:rsidRDefault="00CA5F58" w:rsidP="00CA5F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A5F58" w:rsidRPr="00CA5F58" w:rsidRDefault="00CA5F58" w:rsidP="00CA5F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т </w:t>
      </w:r>
      <w:r w:rsidR="00B96D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22 апреля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20 </w:t>
      </w: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года № </w:t>
      </w:r>
      <w:r w:rsidR="00B96DD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12</w:t>
      </w:r>
    </w:p>
    <w:p w:rsidR="00CA5F58" w:rsidRPr="00CA5F58" w:rsidRDefault="00CA5F58" w:rsidP="00CA5F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 внесении изменений в решение совета депутатов от </w:t>
      </w:r>
      <w:r w:rsidR="007E10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19</w:t>
      </w: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7E10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февраля</w:t>
      </w: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2018 года № </w:t>
      </w:r>
      <w:r w:rsidR="007E10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3</w:t>
      </w: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«Об организации участия населения в осуществлении местного самоуправления</w:t>
      </w:r>
    </w:p>
    <w:p w:rsidR="00CA5F58" w:rsidRPr="00CA5F58" w:rsidRDefault="00CA5F58" w:rsidP="00C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 иных формах на территории административного центра муниципального образования </w:t>
      </w:r>
      <w:proofErr w:type="spellStart"/>
      <w:r w:rsidR="007E109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Суховское</w:t>
      </w:r>
      <w:proofErr w:type="spellEnd"/>
      <w:r w:rsidRPr="00CA5F5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сельское поселение Кировского муниципального района Ленинградской области»</w:t>
      </w:r>
    </w:p>
    <w:p w:rsidR="00CA5F58" w:rsidRPr="00CA5F58" w:rsidRDefault="00CA5F58" w:rsidP="00C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A5F58" w:rsidRPr="00CA5F58" w:rsidRDefault="00CA5F58" w:rsidP="00CA5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CA5F58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Федерации»,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Областным законом Ленинградской области от 15 января 2018 года № 3 - </w:t>
      </w:r>
      <w:proofErr w:type="gramStart"/>
      <w:r w:rsidR="002070EE">
        <w:rPr>
          <w:rFonts w:ascii="Times New Roman" w:eastAsia="Times New Roman" w:hAnsi="Times New Roman" w:cs="Times New Roman"/>
          <w:sz w:val="28"/>
          <w:szCs w:val="28"/>
          <w:lang w:eastAsia="en-US"/>
        </w:rPr>
        <w:t>ОЗ</w:t>
      </w:r>
      <w:proofErr w:type="gramEnd"/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114-оз «О внесении изменений в областной закон «О содействии участию населения в осуществлении местного самоуправления в иных формах на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территориях административных центров и городских поселков муниципальных образования Ленинградской области» </w:t>
      </w:r>
      <w:r w:rsidRPr="00CA5F58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и Уставом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7E109F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Суховское</w:t>
      </w:r>
      <w:proofErr w:type="spellEnd"/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Кировского муниципального района Ленинградской области:</w:t>
      </w:r>
    </w:p>
    <w:p w:rsidR="00CA5F58" w:rsidRPr="00CA5F58" w:rsidRDefault="00CA5F58" w:rsidP="00CA5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F58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Внести в решение Совета депутатов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7E109F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Суховское</w:t>
      </w:r>
      <w:proofErr w:type="spellEnd"/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Кировского муниципального района Ленинградской области</w:t>
      </w:r>
      <w:r w:rsidRPr="00CA5F58">
        <w:rPr>
          <w:rFonts w:ascii="Times New Roman" w:eastAsia="Times New Roman" w:hAnsi="Times New Roman" w:cs="Times New Roman"/>
          <w:spacing w:val="-28"/>
          <w:sz w:val="28"/>
          <w:szCs w:val="28"/>
          <w:lang w:eastAsia="en-US"/>
        </w:rPr>
        <w:t xml:space="preserve">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</w:t>
      </w:r>
      <w:r w:rsidR="007E109F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7E109F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E109F"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февраля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>2018 года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</w:t>
      </w:r>
      <w:proofErr w:type="spellStart"/>
      <w:r w:rsidR="007E109F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Суховс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кое</w:t>
      </w:r>
      <w:proofErr w:type="spellEnd"/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Кировского муниципального района Ленинградской области» следующие изменения:</w:t>
      </w:r>
    </w:p>
    <w:p w:rsidR="00CA5F58" w:rsidRPr="00CA5F58" w:rsidRDefault="00CA5F58" w:rsidP="00CA5F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</w:pP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1. п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>ункт 2.2.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части 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положения об инициативной </w:t>
      </w:r>
      <w:r w:rsidRPr="00CA5F5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комиссии на территории муниципального образования </w:t>
      </w:r>
      <w:proofErr w:type="spellStart"/>
      <w:r w:rsidR="007E109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Сухов</w:t>
      </w:r>
      <w:r w:rsidRPr="00CA5F5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ское</w:t>
      </w:r>
      <w:proofErr w:type="spellEnd"/>
      <w:r w:rsidRPr="00CA5F5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сельское поселение Кировского муниципального района Ленинградской области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читать в следующей редакции: </w:t>
      </w:r>
    </w:p>
    <w:p w:rsidR="00CA5F58" w:rsidRPr="00CA5F58" w:rsidRDefault="00CA5F58" w:rsidP="00CA5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>« 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Инициативная комиссия формируется на срок, предусмотренный решением совета депутатов муниципального образования </w:t>
      </w:r>
      <w:proofErr w:type="spellStart"/>
      <w:r w:rsidR="007E109F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Суховс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>кое</w:t>
      </w:r>
      <w:proofErr w:type="spellEnd"/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Кировского муниципального района Ленинградской области, но не более чем на 5 (пять)  лет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87176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CA5F58" w:rsidRDefault="00CA5F58" w:rsidP="00CA5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>2. Аб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>зац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71768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п.1.2 части.1 </w:t>
      </w:r>
      <w:bookmarkStart w:id="0" w:name="bssPhr15"/>
      <w:bookmarkStart w:id="1" w:name="ZAP2F9S3M4"/>
      <w:bookmarkStart w:id="2" w:name="ZAP29RA3KJ"/>
      <w:bookmarkEnd w:id="0"/>
      <w:bookmarkEnd w:id="1"/>
      <w:bookmarkEnd w:id="2"/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положения об инициативной </w:t>
      </w:r>
      <w:r w:rsidRPr="00CA5F5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комиссии на территории муниципального образования </w:t>
      </w:r>
      <w:proofErr w:type="spellStart"/>
      <w:r w:rsidR="007E109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Суховское</w:t>
      </w:r>
      <w:proofErr w:type="spellEnd"/>
      <w:r w:rsidRPr="00CA5F5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сельское поселение </w:t>
      </w:r>
      <w:r w:rsidRPr="00CA5F5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lastRenderedPageBreak/>
        <w:t xml:space="preserve">Кировского муниципального района Ленинградской области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читать в  следующей редакции: </w:t>
      </w:r>
    </w:p>
    <w:p w:rsidR="00871768" w:rsidRDefault="00871768" w:rsidP="00CA5F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период».</w:t>
      </w:r>
    </w:p>
    <w:p w:rsidR="00AA76D3" w:rsidRDefault="00AA76D3" w:rsidP="00AA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3. Часть 2 </w:t>
      </w:r>
      <w:r w:rsidRPr="00CA5F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положения об инициативной </w:t>
      </w:r>
      <w:r w:rsidRPr="00CA5F5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комиссии на территории муниципального образования </w:t>
      </w:r>
      <w:proofErr w:type="spellStart"/>
      <w:r w:rsidR="007E109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>Суховское</w:t>
      </w:r>
      <w:proofErr w:type="spellEnd"/>
      <w:r w:rsidRPr="00CA5F58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сельское поселение Кировского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дополнить пунктом 2.5.1 следующего содержания:</w:t>
      </w:r>
    </w:p>
    <w:p w:rsidR="00F96F7D" w:rsidRDefault="00AA76D3" w:rsidP="00AA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2.5.1«Членом инициативной комиссии не может быть избрано лицо: </w:t>
      </w:r>
      <w:r w:rsidR="00F96F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замещающее государственную должность, должность государственной гражданской  службы, муниципальную должность или должность муниципальной службы; </w:t>
      </w:r>
    </w:p>
    <w:p w:rsidR="00871768" w:rsidRPr="00CA5F58" w:rsidRDefault="00AA76D3" w:rsidP="00AA7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судом недееспособным или ограниченно дееспособным; </w:t>
      </w:r>
      <w:r w:rsidR="00F96F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имеющее непогашенную или неснятую судимость».</w:t>
      </w:r>
    </w:p>
    <w:p w:rsidR="007E109F" w:rsidRPr="007E109F" w:rsidRDefault="00AA76D3" w:rsidP="007E109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CA5F58" w:rsidRPr="00CA5F5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A5F58" w:rsidRPr="00CA5F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E109F" w:rsidRPr="007E109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="007E109F" w:rsidRPr="007E109F">
        <w:rPr>
          <w:rFonts w:ascii="Times New Roman" w:hAnsi="Times New Roman" w:cs="Times New Roman"/>
          <w:bCs/>
          <w:sz w:val="28"/>
          <w:szCs w:val="28"/>
        </w:rPr>
        <w:t>(обнародования)</w:t>
      </w:r>
      <w:r w:rsidR="007E109F" w:rsidRPr="007E109F">
        <w:rPr>
          <w:rFonts w:ascii="Times New Roman" w:hAnsi="Times New Roman" w:cs="Times New Roman"/>
          <w:sz w:val="28"/>
          <w:szCs w:val="28"/>
        </w:rPr>
        <w:t xml:space="preserve"> в газете «Ладога» и размещения на сайте администрации по адресу: </w:t>
      </w:r>
      <w:proofErr w:type="spellStart"/>
      <w:r w:rsidR="007E109F" w:rsidRPr="007E109F">
        <w:rPr>
          <w:rFonts w:ascii="Times New Roman" w:hAnsi="Times New Roman" w:cs="Times New Roman"/>
          <w:sz w:val="28"/>
          <w:szCs w:val="28"/>
        </w:rPr>
        <w:t>суховское.рф</w:t>
      </w:r>
      <w:proofErr w:type="spellEnd"/>
      <w:r w:rsidR="007E109F">
        <w:rPr>
          <w:rFonts w:ascii="Times New Roman" w:hAnsi="Times New Roman" w:cs="Times New Roman"/>
          <w:sz w:val="28"/>
          <w:szCs w:val="28"/>
        </w:rPr>
        <w:t>.</w:t>
      </w:r>
    </w:p>
    <w:p w:rsidR="007E109F" w:rsidRPr="007E109F" w:rsidRDefault="007E109F" w:rsidP="007E109F">
      <w:pPr>
        <w:shd w:val="clear" w:color="auto" w:fill="FFFFFF"/>
        <w:spacing w:before="100" w:beforeAutospacing="1" w:after="120" w:line="26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109F" w:rsidRPr="007E109F" w:rsidRDefault="007E109F" w:rsidP="007E109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156E" w:rsidRDefault="00CA5F58" w:rsidP="007E109F">
      <w:pPr>
        <w:spacing w:before="100" w:beforeAutospacing="1" w:after="100" w:afterAutospacing="1" w:line="240" w:lineRule="auto"/>
      </w:pPr>
      <w:r w:rsidRPr="00CA5F58">
        <w:rPr>
          <w:rFonts w:ascii="Times New Roman" w:eastAsia="Times New Roman" w:hAnsi="Times New Roman" w:cs="Times New Roman"/>
          <w:sz w:val="28"/>
          <w:szCs w:val="28"/>
        </w:rPr>
        <w:t xml:space="preserve">Глава муниципального образования                                </w:t>
      </w:r>
      <w:bookmarkStart w:id="3" w:name="bssPhr18"/>
      <w:bookmarkStart w:id="4" w:name="ZAP25163C3"/>
      <w:bookmarkStart w:id="5" w:name="XA00M262MM"/>
      <w:bookmarkStart w:id="6" w:name="ZAP1VIK3AI"/>
      <w:bookmarkEnd w:id="3"/>
      <w:bookmarkEnd w:id="4"/>
      <w:bookmarkEnd w:id="5"/>
      <w:bookmarkEnd w:id="6"/>
      <w:r w:rsidRPr="00CA5F5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7E109F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</w:p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p w:rsidR="00AA76D3" w:rsidRDefault="00AA76D3"/>
    <w:sectPr w:rsidR="00AA76D3" w:rsidSect="00CA5F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F58"/>
    <w:rsid w:val="00032180"/>
    <w:rsid w:val="002070EE"/>
    <w:rsid w:val="003870FC"/>
    <w:rsid w:val="00725689"/>
    <w:rsid w:val="007E109F"/>
    <w:rsid w:val="00871768"/>
    <w:rsid w:val="008C6A5F"/>
    <w:rsid w:val="008D156E"/>
    <w:rsid w:val="00A00F7E"/>
    <w:rsid w:val="00AA76D3"/>
    <w:rsid w:val="00B032AD"/>
    <w:rsid w:val="00B96DD3"/>
    <w:rsid w:val="00CA5F58"/>
    <w:rsid w:val="00F96F7D"/>
    <w:rsid w:val="00FD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2020-02-10T08:30:00Z</dcterms:created>
  <dcterms:modified xsi:type="dcterms:W3CDTF">2020-04-22T08:41:00Z</dcterms:modified>
</cp:coreProperties>
</file>